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0E" w:rsidRDefault="00E4480E" w:rsidP="00AC20E3">
      <w:pPr>
        <w:spacing w:after="0" w:line="240" w:lineRule="auto"/>
        <w:ind w:left="3261" w:hanging="326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E4480E" w:rsidTr="0032746A">
        <w:tc>
          <w:tcPr>
            <w:tcW w:w="5245" w:type="dxa"/>
          </w:tcPr>
          <w:p w:rsidR="00E4480E" w:rsidRDefault="00E4480E" w:rsidP="00AC20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E4480E" w:rsidRDefault="00E4480E" w:rsidP="00E4480E">
            <w:pPr>
              <w:ind w:left="3261" w:hanging="326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  <w:p w:rsidR="00E4480E" w:rsidRDefault="00E4480E" w:rsidP="00E44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распоряжению губернатора</w:t>
            </w:r>
          </w:p>
          <w:p w:rsidR="00E4480E" w:rsidRDefault="00E4480E" w:rsidP="00E44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Ненецкого автономного округа</w:t>
            </w:r>
          </w:p>
          <w:p w:rsidR="00E4480E" w:rsidRDefault="008254D9" w:rsidP="00E44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12.03.2015 № 55-рг</w:t>
            </w:r>
          </w:p>
          <w:p w:rsidR="00E4480E" w:rsidRDefault="00E4480E" w:rsidP="00E44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Плана основных мероприятий, проводимых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Ненецком</w:t>
            </w:r>
          </w:p>
          <w:p w:rsidR="00E4480E" w:rsidRDefault="00E4480E" w:rsidP="00E44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автономном округе,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посвященных</w:t>
            </w:r>
            <w:proofErr w:type="gramEnd"/>
          </w:p>
          <w:p w:rsidR="00E4480E" w:rsidRDefault="00E4480E" w:rsidP="00E44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Году литературы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</w:t>
            </w:r>
          </w:p>
          <w:p w:rsidR="00E4480E" w:rsidRDefault="00E4480E" w:rsidP="00E44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Федерации, и состава рабочей группы»</w:t>
            </w:r>
          </w:p>
        </w:tc>
      </w:tr>
    </w:tbl>
    <w:p w:rsidR="00BD0359" w:rsidRDefault="00BD0359" w:rsidP="003274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C20E3" w:rsidRDefault="00AC20E3" w:rsidP="00AC20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C20E3" w:rsidRDefault="00AC20E3" w:rsidP="00AC20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D0359" w:rsidRDefault="00BD0359" w:rsidP="00AC20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548CB" w:rsidRPr="002548CB" w:rsidRDefault="002548CB" w:rsidP="00AC2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8CB">
        <w:rPr>
          <w:rFonts w:ascii="Times New Roman" w:hAnsi="Times New Roman" w:cs="Times New Roman"/>
          <w:b/>
          <w:sz w:val="26"/>
          <w:szCs w:val="26"/>
        </w:rPr>
        <w:t xml:space="preserve">Состав рабочей группы </w:t>
      </w:r>
    </w:p>
    <w:p w:rsidR="00AC20E3" w:rsidRDefault="002548CB" w:rsidP="00AC2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8CB">
        <w:rPr>
          <w:rFonts w:ascii="Times New Roman" w:hAnsi="Times New Roman" w:cs="Times New Roman"/>
          <w:b/>
          <w:sz w:val="26"/>
          <w:szCs w:val="26"/>
        </w:rPr>
        <w:t xml:space="preserve">по проведению основных мероприятий на территории </w:t>
      </w:r>
    </w:p>
    <w:p w:rsidR="00AC20E3" w:rsidRDefault="002548CB" w:rsidP="00AC2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8CB">
        <w:rPr>
          <w:rFonts w:ascii="Times New Roman" w:hAnsi="Times New Roman" w:cs="Times New Roman"/>
          <w:b/>
          <w:sz w:val="26"/>
          <w:szCs w:val="26"/>
        </w:rPr>
        <w:t xml:space="preserve">Ненецкого автономного округа, </w:t>
      </w:r>
    </w:p>
    <w:p w:rsidR="00BD0359" w:rsidRDefault="002548CB" w:rsidP="00AC2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548CB">
        <w:rPr>
          <w:rFonts w:ascii="Times New Roman" w:hAnsi="Times New Roman" w:cs="Times New Roman"/>
          <w:b/>
          <w:sz w:val="26"/>
          <w:szCs w:val="26"/>
        </w:rPr>
        <w:t>посвященных</w:t>
      </w:r>
      <w:proofErr w:type="gramEnd"/>
      <w:r w:rsidRPr="002548CB">
        <w:rPr>
          <w:rFonts w:ascii="Times New Roman" w:hAnsi="Times New Roman" w:cs="Times New Roman"/>
          <w:b/>
          <w:sz w:val="26"/>
          <w:szCs w:val="26"/>
        </w:rPr>
        <w:t xml:space="preserve"> Году литературы в Российской Федерации</w:t>
      </w:r>
    </w:p>
    <w:p w:rsidR="002548CB" w:rsidRDefault="002548CB" w:rsidP="00AC2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711246" w:rsidTr="00D778B3">
        <w:tc>
          <w:tcPr>
            <w:tcW w:w="3510" w:type="dxa"/>
          </w:tcPr>
          <w:p w:rsidR="00711246" w:rsidRDefault="00711246" w:rsidP="00AC2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Председатель:</w:t>
            </w:r>
          </w:p>
          <w:p w:rsidR="00711246" w:rsidRDefault="00711246" w:rsidP="00AC2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Медведева</w:t>
            </w:r>
          </w:p>
          <w:p w:rsidR="00711246" w:rsidRDefault="00711246" w:rsidP="00AC2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Брониславовна</w:t>
            </w:r>
            <w:proofErr w:type="spellEnd"/>
          </w:p>
        </w:tc>
        <w:tc>
          <w:tcPr>
            <w:tcW w:w="6237" w:type="dxa"/>
          </w:tcPr>
          <w:p w:rsidR="0089660F" w:rsidRDefault="0089660F" w:rsidP="00AC20E3">
            <w:pPr>
              <w:ind w:hanging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1246" w:rsidRDefault="00AC20E3" w:rsidP="00AC20E3">
            <w:pPr>
              <w:tabs>
                <w:tab w:val="left" w:pos="6021"/>
              </w:tabs>
              <w:ind w:hanging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711246">
              <w:rPr>
                <w:rFonts w:ascii="Times New Roman" w:hAnsi="Times New Roman" w:cs="Times New Roman"/>
                <w:sz w:val="26"/>
                <w:szCs w:val="26"/>
              </w:rPr>
              <w:t>заместитель губернатора Ненецкого автономного округа - руководитель Департамента образования, культуры и спорта Ненецкого автономного округа</w:t>
            </w:r>
          </w:p>
        </w:tc>
      </w:tr>
      <w:tr w:rsidR="00711246" w:rsidTr="00D778B3">
        <w:tc>
          <w:tcPr>
            <w:tcW w:w="3510" w:type="dxa"/>
          </w:tcPr>
          <w:p w:rsidR="00711246" w:rsidRDefault="00711246" w:rsidP="00AC2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:rsidR="00711246" w:rsidRDefault="00711246" w:rsidP="00AC20E3">
            <w:pPr>
              <w:ind w:hanging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1246" w:rsidTr="00D778B3">
        <w:tc>
          <w:tcPr>
            <w:tcW w:w="3510" w:type="dxa"/>
          </w:tcPr>
          <w:p w:rsidR="00AE6954" w:rsidRDefault="00AE6954" w:rsidP="00AC2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</w:t>
            </w:r>
            <w:r w:rsidR="000865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председателя:</w:t>
            </w:r>
          </w:p>
          <w:p w:rsidR="00711246" w:rsidRDefault="00AE6954" w:rsidP="00AC2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Смаровоз</w:t>
            </w:r>
            <w:proofErr w:type="spellEnd"/>
          </w:p>
          <w:p w:rsidR="00AE6954" w:rsidRDefault="00AE6954" w:rsidP="00AC2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Юрьевна</w:t>
            </w:r>
          </w:p>
        </w:tc>
        <w:tc>
          <w:tcPr>
            <w:tcW w:w="6237" w:type="dxa"/>
          </w:tcPr>
          <w:p w:rsidR="0089660F" w:rsidRDefault="0089660F" w:rsidP="00AC20E3">
            <w:pPr>
              <w:ind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246" w:rsidRDefault="00761422" w:rsidP="00AC20E3">
            <w:pPr>
              <w:ind w:hanging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C20E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E6954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Департамента образования, культуры и спорта Ненецкого автономного округа –</w:t>
            </w:r>
            <w:r w:rsidR="001D08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695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 и туризма</w:t>
            </w:r>
          </w:p>
        </w:tc>
      </w:tr>
      <w:tr w:rsidR="00711246" w:rsidTr="00D778B3">
        <w:tc>
          <w:tcPr>
            <w:tcW w:w="3510" w:type="dxa"/>
          </w:tcPr>
          <w:p w:rsidR="00711246" w:rsidRDefault="00711246" w:rsidP="00AC2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:rsidR="00711246" w:rsidRDefault="00711246" w:rsidP="00AC20E3">
            <w:pPr>
              <w:ind w:hanging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1246" w:rsidTr="00D778B3">
        <w:tc>
          <w:tcPr>
            <w:tcW w:w="3510" w:type="dxa"/>
          </w:tcPr>
          <w:p w:rsidR="001F387E" w:rsidRDefault="001F387E" w:rsidP="00AC2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Секретарь:</w:t>
            </w:r>
          </w:p>
          <w:p w:rsidR="001F387E" w:rsidRDefault="001F387E" w:rsidP="00AC2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Коротаева</w:t>
            </w:r>
            <w:proofErr w:type="spellEnd"/>
          </w:p>
          <w:p w:rsidR="00711246" w:rsidRDefault="001F387E" w:rsidP="00AC2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Александровна</w:t>
            </w:r>
          </w:p>
        </w:tc>
        <w:tc>
          <w:tcPr>
            <w:tcW w:w="6237" w:type="dxa"/>
          </w:tcPr>
          <w:p w:rsidR="0089660F" w:rsidRDefault="0089660F" w:rsidP="00AC20E3">
            <w:pPr>
              <w:ind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246" w:rsidRDefault="00AC20E3" w:rsidP="00AC20E3">
            <w:pPr>
              <w:ind w:hanging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1F387E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C66B37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консультант отдела </w:t>
            </w:r>
            <w:r w:rsidR="00761422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культурной </w:t>
            </w:r>
            <w:r w:rsidR="001F387E">
              <w:rPr>
                <w:rFonts w:ascii="Times New Roman" w:hAnsi="Times New Roman" w:cs="Times New Roman"/>
                <w:sz w:val="26"/>
                <w:szCs w:val="26"/>
              </w:rPr>
              <w:t>политики</w:t>
            </w:r>
            <w:r w:rsidR="00327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87E">
              <w:rPr>
                <w:rFonts w:ascii="Times New Roman" w:hAnsi="Times New Roman" w:cs="Times New Roman"/>
                <w:sz w:val="26"/>
                <w:szCs w:val="26"/>
              </w:rPr>
              <w:t>управления культуры и туризма Департамента     образования, культуры и спорта Ненецкого автономного округа</w:t>
            </w:r>
          </w:p>
        </w:tc>
      </w:tr>
      <w:tr w:rsidR="00711246" w:rsidTr="00D778B3">
        <w:tc>
          <w:tcPr>
            <w:tcW w:w="3510" w:type="dxa"/>
          </w:tcPr>
          <w:p w:rsidR="00711246" w:rsidRDefault="00711246" w:rsidP="00AC2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:rsidR="00711246" w:rsidRDefault="00711246" w:rsidP="00AC20E3">
            <w:pPr>
              <w:ind w:hanging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1246" w:rsidTr="00D778B3">
        <w:tc>
          <w:tcPr>
            <w:tcW w:w="3510" w:type="dxa"/>
          </w:tcPr>
          <w:p w:rsidR="0071708F" w:rsidRDefault="0071708F" w:rsidP="00AC2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Члены рабочей группы:</w:t>
            </w:r>
          </w:p>
          <w:p w:rsidR="0015646E" w:rsidRDefault="00C66B37" w:rsidP="00AC2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Вергунова</w:t>
            </w:r>
            <w:proofErr w:type="spellEnd"/>
          </w:p>
          <w:p w:rsidR="00711246" w:rsidRDefault="0015646E" w:rsidP="00AC2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Ивановна</w:t>
            </w:r>
          </w:p>
        </w:tc>
        <w:tc>
          <w:tcPr>
            <w:tcW w:w="6237" w:type="dxa"/>
          </w:tcPr>
          <w:p w:rsidR="0089660F" w:rsidRDefault="0089660F" w:rsidP="00AC20E3">
            <w:pPr>
              <w:tabs>
                <w:tab w:val="left" w:pos="6021"/>
              </w:tabs>
              <w:ind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246" w:rsidRDefault="0032746A" w:rsidP="00AC20E3">
            <w:pPr>
              <w:tabs>
                <w:tab w:val="left" w:pos="6021"/>
              </w:tabs>
              <w:ind w:hanging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15646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культуры и туризма Департамента образования, культуры </w:t>
            </w:r>
            <w:r w:rsidR="00125E2D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15646E">
              <w:rPr>
                <w:rFonts w:ascii="Times New Roman" w:hAnsi="Times New Roman" w:cs="Times New Roman"/>
                <w:sz w:val="26"/>
                <w:szCs w:val="26"/>
              </w:rPr>
              <w:t>спорта Ненецкого автономного округа – начальник отдела культурной политики</w:t>
            </w:r>
          </w:p>
        </w:tc>
      </w:tr>
      <w:tr w:rsidR="008B526A" w:rsidTr="00D778B3">
        <w:tc>
          <w:tcPr>
            <w:tcW w:w="3510" w:type="dxa"/>
          </w:tcPr>
          <w:p w:rsidR="008B526A" w:rsidRDefault="008B526A" w:rsidP="00AC2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:rsidR="008B526A" w:rsidRDefault="008B526A" w:rsidP="00AC20E3">
            <w:pPr>
              <w:tabs>
                <w:tab w:val="left" w:pos="6021"/>
              </w:tabs>
              <w:ind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246" w:rsidTr="00D778B3">
        <w:tc>
          <w:tcPr>
            <w:tcW w:w="3510" w:type="dxa"/>
          </w:tcPr>
          <w:p w:rsidR="00711246" w:rsidRDefault="008B526A" w:rsidP="00AC2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Зганич</w:t>
            </w:r>
            <w:proofErr w:type="spellEnd"/>
          </w:p>
          <w:p w:rsidR="008B526A" w:rsidRPr="008B526A" w:rsidRDefault="008B526A" w:rsidP="00AC2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Валентина Сергеевна</w:t>
            </w:r>
          </w:p>
        </w:tc>
        <w:tc>
          <w:tcPr>
            <w:tcW w:w="6237" w:type="dxa"/>
          </w:tcPr>
          <w:p w:rsidR="00711246" w:rsidRPr="00761422" w:rsidRDefault="00761422" w:rsidP="00AC20E3">
            <w:pPr>
              <w:tabs>
                <w:tab w:val="left" w:pos="6129"/>
              </w:tabs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27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B526A">
              <w:rPr>
                <w:rFonts w:ascii="Times New Roman" w:hAnsi="Times New Roman" w:cs="Times New Roman"/>
                <w:sz w:val="26"/>
                <w:szCs w:val="26"/>
              </w:rPr>
              <w:t>директор Государственного бюджетного</w:t>
            </w:r>
            <w:r w:rsidR="00327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526A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«Этнокультурный центр»</w:t>
            </w:r>
          </w:p>
        </w:tc>
      </w:tr>
      <w:tr w:rsidR="008B526A" w:rsidTr="00D778B3">
        <w:tc>
          <w:tcPr>
            <w:tcW w:w="3510" w:type="dxa"/>
          </w:tcPr>
          <w:p w:rsidR="008B526A" w:rsidRDefault="008B526A" w:rsidP="00AC2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:rsidR="008B526A" w:rsidRDefault="008B526A" w:rsidP="00AC20E3">
            <w:pPr>
              <w:ind w:hanging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B526A" w:rsidTr="00D778B3">
        <w:tc>
          <w:tcPr>
            <w:tcW w:w="3510" w:type="dxa"/>
          </w:tcPr>
          <w:p w:rsidR="008B526A" w:rsidRDefault="000645CF" w:rsidP="00AC2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Катовская</w:t>
            </w:r>
            <w:proofErr w:type="spellEnd"/>
          </w:p>
          <w:p w:rsidR="000645CF" w:rsidRPr="000645CF" w:rsidRDefault="000645CF" w:rsidP="00AC2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 Алексеевна</w:t>
            </w:r>
          </w:p>
        </w:tc>
        <w:tc>
          <w:tcPr>
            <w:tcW w:w="6237" w:type="dxa"/>
          </w:tcPr>
          <w:p w:rsidR="008B526A" w:rsidRPr="00EF6539" w:rsidRDefault="008359AB" w:rsidP="00AC20E3">
            <w:pPr>
              <w:tabs>
                <w:tab w:val="left" w:pos="6129"/>
              </w:tabs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0645CF">
              <w:rPr>
                <w:rFonts w:ascii="Times New Roman" w:hAnsi="Times New Roman" w:cs="Times New Roman"/>
                <w:sz w:val="26"/>
                <w:szCs w:val="26"/>
              </w:rPr>
              <w:t>первый замес</w:t>
            </w:r>
            <w:r w:rsidR="00EF6539">
              <w:rPr>
                <w:rFonts w:ascii="Times New Roman" w:hAnsi="Times New Roman" w:cs="Times New Roman"/>
                <w:sz w:val="26"/>
                <w:szCs w:val="26"/>
              </w:rPr>
              <w:t>титель руководителя Департамент</w:t>
            </w:r>
            <w:r w:rsidR="00C66B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F6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45CF">
              <w:rPr>
                <w:rFonts w:ascii="Times New Roman" w:hAnsi="Times New Roman" w:cs="Times New Roman"/>
                <w:sz w:val="26"/>
                <w:szCs w:val="26"/>
              </w:rPr>
              <w:t>региональной политики Ненецкого автономного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45CF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0645CF" w:rsidTr="00D778B3">
        <w:tc>
          <w:tcPr>
            <w:tcW w:w="3510" w:type="dxa"/>
          </w:tcPr>
          <w:p w:rsidR="00FD0362" w:rsidRDefault="00FD0362" w:rsidP="00AC2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:rsidR="000645CF" w:rsidRDefault="000645CF" w:rsidP="00AC20E3">
            <w:pPr>
              <w:ind w:hanging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45CF" w:rsidTr="00D778B3">
        <w:tc>
          <w:tcPr>
            <w:tcW w:w="3510" w:type="dxa"/>
          </w:tcPr>
          <w:p w:rsidR="000645CF" w:rsidRDefault="000645CF" w:rsidP="00AC2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Кожурова</w:t>
            </w:r>
            <w:proofErr w:type="spellEnd"/>
          </w:p>
          <w:p w:rsidR="000645CF" w:rsidRPr="000645CF" w:rsidRDefault="000645CF" w:rsidP="00AC2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Алла Ивановна</w:t>
            </w:r>
          </w:p>
        </w:tc>
        <w:tc>
          <w:tcPr>
            <w:tcW w:w="6237" w:type="dxa"/>
          </w:tcPr>
          <w:p w:rsidR="000645CF" w:rsidRDefault="0008658D" w:rsidP="00AC20E3">
            <w:pPr>
              <w:ind w:hanging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0645C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Государственного бюджетного учреждения культуры «Ненецкая центральная библиотека имени А.И. </w:t>
            </w:r>
            <w:proofErr w:type="spellStart"/>
            <w:r w:rsidR="000645CF">
              <w:rPr>
                <w:rFonts w:ascii="Times New Roman" w:hAnsi="Times New Roman" w:cs="Times New Roman"/>
                <w:sz w:val="26"/>
                <w:szCs w:val="26"/>
              </w:rPr>
              <w:t>Пичкова</w:t>
            </w:r>
            <w:proofErr w:type="spellEnd"/>
            <w:r w:rsidR="000645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C7D31" w:rsidTr="00D778B3">
        <w:tc>
          <w:tcPr>
            <w:tcW w:w="3510" w:type="dxa"/>
          </w:tcPr>
          <w:p w:rsidR="00C606B0" w:rsidRDefault="00C606B0" w:rsidP="00AC2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5C7D31" w:rsidRDefault="005C7D31" w:rsidP="00AC20E3">
            <w:pPr>
              <w:ind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20E" w:rsidTr="00D778B3">
        <w:tc>
          <w:tcPr>
            <w:tcW w:w="3510" w:type="dxa"/>
          </w:tcPr>
          <w:p w:rsidR="0029620E" w:rsidRDefault="0029620E" w:rsidP="00AC2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Третьякова</w:t>
            </w:r>
          </w:p>
          <w:p w:rsidR="0029620E" w:rsidRDefault="0029620E" w:rsidP="00AC2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6237" w:type="dxa"/>
          </w:tcPr>
          <w:p w:rsidR="0029620E" w:rsidRDefault="0008658D" w:rsidP="00D778B3">
            <w:pPr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29620E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печати и СМИ Департамента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29620E">
              <w:rPr>
                <w:rFonts w:ascii="Times New Roman" w:hAnsi="Times New Roman" w:cs="Times New Roman"/>
                <w:sz w:val="26"/>
                <w:szCs w:val="26"/>
              </w:rPr>
              <w:t>региональной политики Ненецкого автономного округа</w:t>
            </w:r>
          </w:p>
        </w:tc>
      </w:tr>
      <w:tr w:rsidR="0029620E" w:rsidTr="00D778B3">
        <w:tc>
          <w:tcPr>
            <w:tcW w:w="3510" w:type="dxa"/>
          </w:tcPr>
          <w:p w:rsidR="0029620E" w:rsidRDefault="0029620E" w:rsidP="00AC2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29620E" w:rsidRDefault="0029620E" w:rsidP="00AC20E3">
            <w:pPr>
              <w:ind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31" w:rsidTr="00D778B3">
        <w:tc>
          <w:tcPr>
            <w:tcW w:w="3510" w:type="dxa"/>
          </w:tcPr>
          <w:p w:rsidR="005C7D31" w:rsidRDefault="00C606B0" w:rsidP="00AC2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Храпова</w:t>
            </w:r>
            <w:proofErr w:type="spellEnd"/>
          </w:p>
          <w:p w:rsidR="00C606B0" w:rsidRDefault="00C606B0" w:rsidP="00AC2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Лиана Анатольевна</w:t>
            </w:r>
          </w:p>
        </w:tc>
        <w:tc>
          <w:tcPr>
            <w:tcW w:w="6237" w:type="dxa"/>
          </w:tcPr>
          <w:p w:rsidR="005C7D31" w:rsidRDefault="00C606B0" w:rsidP="00AC20E3">
            <w:pPr>
              <w:tabs>
                <w:tab w:val="left" w:pos="6021"/>
              </w:tabs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865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</w:t>
            </w:r>
            <w:r w:rsidR="008E7698">
              <w:rPr>
                <w:rFonts w:ascii="Times New Roman" w:hAnsi="Times New Roman" w:cs="Times New Roman"/>
                <w:sz w:val="26"/>
                <w:szCs w:val="26"/>
              </w:rPr>
              <w:t xml:space="preserve">ителя Департамента образования,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культуры и спорта Ненецкого автономного округа – начальник управления </w:t>
            </w:r>
            <w:r w:rsidR="00A57BA7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</w:tr>
      <w:tr w:rsidR="00C606B0" w:rsidTr="00D778B3">
        <w:tc>
          <w:tcPr>
            <w:tcW w:w="3510" w:type="dxa"/>
          </w:tcPr>
          <w:p w:rsidR="00C606B0" w:rsidRDefault="00C606B0" w:rsidP="00AC2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C606B0" w:rsidRDefault="00C606B0" w:rsidP="00AC20E3">
            <w:pPr>
              <w:ind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9E6" w:rsidTr="00D778B3">
        <w:tc>
          <w:tcPr>
            <w:tcW w:w="3510" w:type="dxa"/>
          </w:tcPr>
          <w:p w:rsidR="002D09E6" w:rsidRDefault="002D09E6" w:rsidP="00AC2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Царькова</w:t>
            </w:r>
            <w:proofErr w:type="spellEnd"/>
          </w:p>
          <w:p w:rsidR="002D09E6" w:rsidRDefault="002D09E6" w:rsidP="00AC2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Любовь Викторовна</w:t>
            </w:r>
          </w:p>
        </w:tc>
        <w:tc>
          <w:tcPr>
            <w:tcW w:w="6237" w:type="dxa"/>
          </w:tcPr>
          <w:p w:rsidR="002D09E6" w:rsidRDefault="00350F03" w:rsidP="00AC20E3">
            <w:pPr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865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 w:rsidR="00A57BA7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отделом литературного творчества Государственного бюджетного учреждения культуры «Этнокультурный центр Ненецкого автономного округа»</w:t>
            </w:r>
          </w:p>
        </w:tc>
      </w:tr>
      <w:bookmarkEnd w:id="0"/>
    </w:tbl>
    <w:p w:rsidR="00711246" w:rsidRDefault="00711246" w:rsidP="00AC20E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1BCA" w:rsidRPr="00101BCA" w:rsidRDefault="00101BCA" w:rsidP="00AC20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2E0CE8">
        <w:rPr>
          <w:rFonts w:ascii="Times New Roman" w:hAnsi="Times New Roman" w:cs="Times New Roman"/>
          <w:sz w:val="26"/>
          <w:szCs w:val="26"/>
        </w:rPr>
        <w:t>____</w:t>
      </w:r>
    </w:p>
    <w:p w:rsidR="00E96FDA" w:rsidRDefault="00E96FDA" w:rsidP="00AC20E3">
      <w:pPr>
        <w:spacing w:after="0" w:line="240" w:lineRule="auto"/>
        <w:ind w:hanging="3660"/>
        <w:jc w:val="both"/>
        <w:rPr>
          <w:rFonts w:ascii="Times New Roman" w:hAnsi="Times New Roman" w:cs="Times New Roman"/>
          <w:sz w:val="26"/>
          <w:szCs w:val="26"/>
        </w:rPr>
      </w:pPr>
    </w:p>
    <w:p w:rsidR="00D26D8B" w:rsidRDefault="00D26D8B" w:rsidP="00AC20E3">
      <w:pPr>
        <w:spacing w:after="0" w:line="240" w:lineRule="auto"/>
        <w:ind w:hanging="3660"/>
        <w:jc w:val="both"/>
        <w:rPr>
          <w:rFonts w:ascii="Times New Roman" w:hAnsi="Times New Roman" w:cs="Times New Roman"/>
          <w:sz w:val="26"/>
          <w:szCs w:val="26"/>
        </w:rPr>
      </w:pPr>
    </w:p>
    <w:sectPr w:rsidR="00D26D8B" w:rsidSect="00AC20E3">
      <w:headerReference w:type="default" r:id="rId8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B1" w:rsidRDefault="00A515B1" w:rsidP="00994807">
      <w:pPr>
        <w:spacing w:after="0" w:line="240" w:lineRule="auto"/>
      </w:pPr>
      <w:r>
        <w:separator/>
      </w:r>
    </w:p>
  </w:endnote>
  <w:endnote w:type="continuationSeparator" w:id="0">
    <w:p w:rsidR="00A515B1" w:rsidRDefault="00A515B1" w:rsidP="0099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B1" w:rsidRDefault="00A515B1" w:rsidP="00994807">
      <w:pPr>
        <w:spacing w:after="0" w:line="240" w:lineRule="auto"/>
      </w:pPr>
      <w:r>
        <w:separator/>
      </w:r>
    </w:p>
  </w:footnote>
  <w:footnote w:type="continuationSeparator" w:id="0">
    <w:p w:rsidR="00A515B1" w:rsidRDefault="00A515B1" w:rsidP="0099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775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94807" w:rsidRPr="0008658D" w:rsidRDefault="005A0826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8658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C20E3" w:rsidRPr="0008658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8658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78B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8658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994807" w:rsidRDefault="009948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188"/>
    <w:rsid w:val="00063039"/>
    <w:rsid w:val="000645CF"/>
    <w:rsid w:val="0008658D"/>
    <w:rsid w:val="00087142"/>
    <w:rsid w:val="000B24D0"/>
    <w:rsid w:val="000F395E"/>
    <w:rsid w:val="00101BCA"/>
    <w:rsid w:val="00125E2D"/>
    <w:rsid w:val="001337AF"/>
    <w:rsid w:val="00155682"/>
    <w:rsid w:val="0015646E"/>
    <w:rsid w:val="001D08FE"/>
    <w:rsid w:val="001F387E"/>
    <w:rsid w:val="002548CB"/>
    <w:rsid w:val="0029620E"/>
    <w:rsid w:val="002D09E6"/>
    <w:rsid w:val="002E08BC"/>
    <w:rsid w:val="002E0CE8"/>
    <w:rsid w:val="0032746A"/>
    <w:rsid w:val="00350F03"/>
    <w:rsid w:val="00352618"/>
    <w:rsid w:val="004016CA"/>
    <w:rsid w:val="0041419D"/>
    <w:rsid w:val="004B2E7A"/>
    <w:rsid w:val="0053279C"/>
    <w:rsid w:val="00557E3A"/>
    <w:rsid w:val="00562716"/>
    <w:rsid w:val="00572AD6"/>
    <w:rsid w:val="005A0826"/>
    <w:rsid w:val="005C42E9"/>
    <w:rsid w:val="005C7D31"/>
    <w:rsid w:val="005D59EB"/>
    <w:rsid w:val="0066130A"/>
    <w:rsid w:val="006933F2"/>
    <w:rsid w:val="006B2811"/>
    <w:rsid w:val="006F57CC"/>
    <w:rsid w:val="006F7388"/>
    <w:rsid w:val="00711246"/>
    <w:rsid w:val="00714AC3"/>
    <w:rsid w:val="0071708F"/>
    <w:rsid w:val="007454D0"/>
    <w:rsid w:val="00761422"/>
    <w:rsid w:val="0076351B"/>
    <w:rsid w:val="00765C6A"/>
    <w:rsid w:val="008254D9"/>
    <w:rsid w:val="008359AB"/>
    <w:rsid w:val="0089660F"/>
    <w:rsid w:val="008B526A"/>
    <w:rsid w:val="008E7698"/>
    <w:rsid w:val="0092619F"/>
    <w:rsid w:val="00994807"/>
    <w:rsid w:val="009B73FC"/>
    <w:rsid w:val="00A13D9A"/>
    <w:rsid w:val="00A4166A"/>
    <w:rsid w:val="00A515B1"/>
    <w:rsid w:val="00A57BA7"/>
    <w:rsid w:val="00A91BD7"/>
    <w:rsid w:val="00AC1BB2"/>
    <w:rsid w:val="00AC20E3"/>
    <w:rsid w:val="00AE6954"/>
    <w:rsid w:val="00B50F43"/>
    <w:rsid w:val="00BB7811"/>
    <w:rsid w:val="00BD0359"/>
    <w:rsid w:val="00C41FAA"/>
    <w:rsid w:val="00C606B0"/>
    <w:rsid w:val="00C6644F"/>
    <w:rsid w:val="00C66B37"/>
    <w:rsid w:val="00C84339"/>
    <w:rsid w:val="00D21EE4"/>
    <w:rsid w:val="00D26D8B"/>
    <w:rsid w:val="00D778B3"/>
    <w:rsid w:val="00D83707"/>
    <w:rsid w:val="00DD090F"/>
    <w:rsid w:val="00E04C08"/>
    <w:rsid w:val="00E14FF9"/>
    <w:rsid w:val="00E4480E"/>
    <w:rsid w:val="00E96FDA"/>
    <w:rsid w:val="00EF6539"/>
    <w:rsid w:val="00F85556"/>
    <w:rsid w:val="00FD0362"/>
    <w:rsid w:val="00FE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807"/>
  </w:style>
  <w:style w:type="paragraph" w:styleId="a6">
    <w:name w:val="footer"/>
    <w:basedOn w:val="a"/>
    <w:link w:val="a7"/>
    <w:uiPriority w:val="99"/>
    <w:unhideWhenUsed/>
    <w:rsid w:val="0099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DED2-26A0-45C9-94E1-0773A351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Константиновна Смаровоз</dc:creator>
  <cp:keywords/>
  <dc:description/>
  <cp:lastModifiedBy>Оксана Викторовна Гавырина</cp:lastModifiedBy>
  <cp:revision>77</cp:revision>
  <cp:lastPrinted>2015-03-12T08:01:00Z</cp:lastPrinted>
  <dcterms:created xsi:type="dcterms:W3CDTF">2015-02-20T07:01:00Z</dcterms:created>
  <dcterms:modified xsi:type="dcterms:W3CDTF">2015-03-12T08:06:00Z</dcterms:modified>
</cp:coreProperties>
</file>